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74F0" w14:textId="77777777" w:rsidR="00A009F7" w:rsidRDefault="00000000">
      <w:pPr>
        <w:spacing w:after="360"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被推薦同意書（個人）</w:t>
      </w:r>
    </w:p>
    <w:p w14:paraId="2EA60BCE" w14:textId="77777777" w:rsidR="00A009F7" w:rsidRDefault="00000000">
      <w:pPr>
        <w:spacing w:after="180" w:line="480" w:lineRule="exact"/>
        <w:ind w:firstLine="640"/>
      </w:pPr>
      <w:r>
        <w:rPr>
          <w:rFonts w:ascii="標楷體" w:eastAsia="標楷體" w:hAnsi="標楷體"/>
          <w:sz w:val="32"/>
          <w:szCs w:val="32"/>
        </w:rPr>
        <w:t>本人</w:t>
      </w:r>
      <w:r>
        <w:rPr>
          <w:rFonts w:ascii="標楷體" w:eastAsia="標楷體" w:hAnsi="標楷體"/>
          <w:sz w:val="32"/>
          <w:szCs w:val="32"/>
          <w:u w:val="single"/>
        </w:rPr>
        <w:t xml:space="preserve">　　　　　　　　</w:t>
      </w:r>
      <w:r>
        <w:rPr>
          <w:rFonts w:ascii="標楷體" w:eastAsia="標楷體" w:hAnsi="標楷體"/>
          <w:sz w:val="32"/>
          <w:szCs w:val="32"/>
        </w:rPr>
        <w:t>為參選「海洋委員會海洋文化獎」，同意下列事項：</w:t>
      </w:r>
    </w:p>
    <w:p w14:paraId="331FB7E7" w14:textId="77777777" w:rsidR="00A009F7" w:rsidRDefault="00000000">
      <w:pPr>
        <w:pStyle w:val="a3"/>
        <w:numPr>
          <w:ilvl w:val="0"/>
          <w:numId w:val="1"/>
        </w:numPr>
        <w:spacing w:after="180" w:line="480" w:lineRule="exact"/>
        <w:ind w:left="64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海洋委員會及其委託單位為進行海洋文化獎徵選、表揚及推廣等相關作業，取得本人之聯繫通訊及資料（如報名表單內文所列），並於中華民國領域內於前述蒐集目的存續期間（即日起至120年12月31日止），合理利用本人之資料。</w:t>
      </w:r>
    </w:p>
    <w:p w14:paraId="62DED921" w14:textId="77777777" w:rsidR="00A009F7" w:rsidRDefault="00000000">
      <w:pPr>
        <w:pStyle w:val="a3"/>
        <w:numPr>
          <w:ilvl w:val="0"/>
          <w:numId w:val="1"/>
        </w:numPr>
        <w:spacing w:after="180" w:line="480" w:lineRule="exact"/>
        <w:ind w:left="64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本人依個人資料保存法第3條規定得向海洋委員會及其委託單位行使下列權利：(一)查詢或請求閱覽、(二)請求製給複製本、(三)請求補充或更正、(四)請求停止蒐集、處理或利用、(五)請求刪除。惟屬海洋委員會依法執行職務所必須保留者，得不依本人請求為之。</w:t>
      </w:r>
    </w:p>
    <w:p w14:paraId="1A3CBA61" w14:textId="77777777" w:rsidR="00A009F7" w:rsidRDefault="00000000">
      <w:pPr>
        <w:pStyle w:val="a3"/>
        <w:numPr>
          <w:ilvl w:val="0"/>
          <w:numId w:val="1"/>
        </w:numPr>
        <w:spacing w:after="180" w:line="480" w:lineRule="exact"/>
        <w:ind w:left="64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倘本人有違反參選須知規定、資料有偽造不實或重大謬誤，或經其他主管機關查證有違反法令、發生爭議事件致違背海洋文化維護、保存與發揚精神或其他有損國家形象之行為，同意無條件取消參選或得獎資格。</w:t>
      </w:r>
    </w:p>
    <w:p w14:paraId="26C6EA97" w14:textId="77777777" w:rsidR="00A009F7" w:rsidRDefault="00000000">
      <w:pPr>
        <w:spacing w:before="360" w:after="180" w:line="480" w:lineRule="exact"/>
        <w:ind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此致</w:t>
      </w:r>
    </w:p>
    <w:p w14:paraId="3822640B" w14:textId="77777777" w:rsidR="00A009F7" w:rsidRDefault="00000000">
      <w:pPr>
        <w:spacing w:after="360" w:line="48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海洋委員會</w:t>
      </w:r>
    </w:p>
    <w:p w14:paraId="1A64D4E3" w14:textId="77777777" w:rsidR="00A009F7" w:rsidRDefault="00000000">
      <w:pPr>
        <w:spacing w:after="180" w:line="480" w:lineRule="exact"/>
        <w:ind w:left="3600" w:right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立書人：</w:t>
      </w:r>
    </w:p>
    <w:p w14:paraId="2947C89B" w14:textId="77777777" w:rsidR="00A009F7" w:rsidRDefault="00000000">
      <w:pPr>
        <w:spacing w:after="180" w:line="480" w:lineRule="exact"/>
        <w:ind w:left="3600" w:right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身分證字號：</w:t>
      </w:r>
    </w:p>
    <w:p w14:paraId="41E7A85E" w14:textId="77777777" w:rsidR="00A009F7" w:rsidRDefault="00000000">
      <w:pPr>
        <w:spacing w:after="180" w:line="480" w:lineRule="exact"/>
        <w:ind w:left="3600" w:right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地址：</w:t>
      </w:r>
    </w:p>
    <w:p w14:paraId="6F32F19E" w14:textId="77777777" w:rsidR="00A009F7" w:rsidRDefault="00000000">
      <w:pPr>
        <w:spacing w:before="1080" w:after="180" w:line="440" w:lineRule="exact"/>
      </w:pPr>
      <w:r>
        <w:rPr>
          <w:rFonts w:ascii="標楷體" w:eastAsia="標楷體" w:hAnsi="標楷體"/>
          <w:sz w:val="32"/>
          <w:szCs w:val="32"/>
        </w:rPr>
        <w:t>中華民國　　　年　　月　　日</w:t>
      </w:r>
    </w:p>
    <w:sectPr w:rsidR="00A009F7"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1F16" w14:textId="77777777" w:rsidR="00361DEE" w:rsidRDefault="00361DEE">
      <w:r>
        <w:separator/>
      </w:r>
    </w:p>
  </w:endnote>
  <w:endnote w:type="continuationSeparator" w:id="0">
    <w:p w14:paraId="58BF82ED" w14:textId="77777777" w:rsidR="00361DEE" w:rsidRDefault="0036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E9A7" w14:textId="77777777" w:rsidR="00361DEE" w:rsidRDefault="00361DEE">
      <w:r>
        <w:rPr>
          <w:color w:val="000000"/>
        </w:rPr>
        <w:separator/>
      </w:r>
    </w:p>
  </w:footnote>
  <w:footnote w:type="continuationSeparator" w:id="0">
    <w:p w14:paraId="28E3E46C" w14:textId="77777777" w:rsidR="00361DEE" w:rsidRDefault="0036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FE80" w14:textId="77777777" w:rsidR="00000000" w:rsidRDefault="00000000">
    <w:pPr>
      <w:pStyle w:val="a4"/>
      <w:rPr>
        <w:rFonts w:ascii="微軟正黑體" w:eastAsia="微軟正黑體" w:hAnsi="微軟正黑體"/>
        <w:sz w:val="24"/>
        <w:szCs w:val="24"/>
      </w:rPr>
    </w:pPr>
    <w:r>
      <w:rPr>
        <w:rFonts w:ascii="微軟正黑體" w:eastAsia="微軟正黑體" w:hAnsi="微軟正黑體"/>
        <w:sz w:val="24"/>
        <w:szCs w:val="24"/>
      </w:rPr>
      <w:t>附件6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B498E"/>
    <w:multiLevelType w:val="multilevel"/>
    <w:tmpl w:val="3D9CEB0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54113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09F7"/>
    <w:rsid w:val="000840A8"/>
    <w:rsid w:val="00361DEE"/>
    <w:rsid w:val="00A009F7"/>
    <w:rsid w:val="00C2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CEFA5"/>
  <w15:docId w15:val="{7D2654C6-A92A-4465-8688-0703D86E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鄭華欣</dc:creator>
  <dc:description/>
  <cp:lastModifiedBy>委員會 僑務</cp:lastModifiedBy>
  <cp:revision>2</cp:revision>
  <cp:lastPrinted>2024-04-30T11:33:00Z</cp:lastPrinted>
  <dcterms:created xsi:type="dcterms:W3CDTF">2026-05-06T08:20:00Z</dcterms:created>
  <dcterms:modified xsi:type="dcterms:W3CDTF">2026-05-06T08:20:00Z</dcterms:modified>
</cp:coreProperties>
</file>